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40" w:lineRule="atLeast"/>
        <w:jc w:val="center"/>
        <w:outlineLvl w:val="0"/>
        <w:rPr>
          <w:rFonts w:hint="eastAsia" w:ascii="仿宋_GB2312" w:hAnsi="微软雅黑" w:eastAsia="仿宋_GB2312" w:cs="仿宋_GB2312"/>
          <w:b/>
          <w:bCs/>
          <w:color w:val="auto"/>
          <w:kern w:val="0"/>
          <w:sz w:val="32"/>
          <w:szCs w:val="32"/>
          <w:shd w:val="clear" w:color="auto" w:fill="FFFFFF"/>
          <w:lang w:val="en-US" w:eastAsia="zh-CN" w:bidi="ar-SA"/>
        </w:rPr>
      </w:pPr>
      <w:r>
        <w:rPr>
          <w:rFonts w:hint="eastAsia" w:ascii="仿宋_GB2312" w:hAnsi="微软雅黑" w:eastAsia="仿宋_GB2312" w:cs="仿宋_GB2312"/>
          <w:b/>
          <w:bCs/>
          <w:color w:val="auto"/>
          <w:kern w:val="0"/>
          <w:sz w:val="32"/>
          <w:szCs w:val="32"/>
          <w:shd w:val="clear" w:color="auto" w:fill="FFFFFF"/>
          <w:lang w:val="en-US" w:eastAsia="zh-CN" w:bidi="ar-SA"/>
        </w:rPr>
        <w:t>关于做好2023年度国家级大学生创新创业训练计划项目结题工作的通知</w:t>
      </w:r>
    </w:p>
    <w:p>
      <w:pPr>
        <w:pStyle w:val="5"/>
        <w:shd w:val="clear" w:color="auto" w:fill="FFFFFF"/>
        <w:spacing w:before="0" w:beforeAutospacing="0" w:after="0" w:afterAutospacing="0" w:line="360" w:lineRule="atLeast"/>
        <w:rPr>
          <w:rFonts w:hint="eastAsia" w:ascii="仿宋_GB2312" w:hAnsi="微软雅黑" w:eastAsia="仿宋_GB2312" w:cs="仿宋_GB2312"/>
          <w:b/>
          <w:bCs/>
          <w:color w:val="auto"/>
          <w:kern w:val="0"/>
          <w:sz w:val="32"/>
          <w:szCs w:val="32"/>
          <w:shd w:val="clear" w:color="auto" w:fill="FFFFFF"/>
          <w:lang w:val="en-US" w:eastAsia="zh-CN" w:bidi="ar-SA"/>
        </w:rPr>
      </w:pPr>
    </w:p>
    <w:p>
      <w:pPr>
        <w:pStyle w:val="5"/>
        <w:widowControl/>
        <w:spacing w:before="0" w:beforeAutospacing="0" w:after="0" w:afterAutospacing="0" w:line="525" w:lineRule="atLeast"/>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各分院、项目负责人：</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lang w:eastAsia="zh-CN"/>
        </w:rPr>
      </w:pPr>
      <w:r>
        <w:rPr>
          <w:rFonts w:hint="eastAsia" w:ascii="仿宋_GB2312" w:hAnsi="微软雅黑" w:eastAsia="仿宋_GB2312" w:cs="仿宋_GB2312"/>
          <w:color w:val="auto"/>
          <w:sz w:val="28"/>
          <w:szCs w:val="28"/>
          <w:shd w:val="clear" w:color="auto" w:fill="FFFFFF"/>
        </w:rPr>
        <w:t>根据项目总体安排，我</w:t>
      </w:r>
      <w:r>
        <w:rPr>
          <w:rFonts w:hint="eastAsia" w:ascii="仿宋_GB2312" w:hAnsi="微软雅黑" w:eastAsia="仿宋_GB2312" w:cs="仿宋_GB2312"/>
          <w:color w:val="auto"/>
          <w:sz w:val="28"/>
          <w:szCs w:val="28"/>
          <w:shd w:val="clear" w:color="auto" w:fill="FFFFFF"/>
          <w:lang w:val="en-US" w:eastAsia="zh-CN"/>
        </w:rPr>
        <w:t>院2023</w:t>
      </w:r>
      <w:r>
        <w:rPr>
          <w:rFonts w:hint="eastAsia" w:ascii="仿宋_GB2312" w:hAnsi="微软雅黑" w:eastAsia="仿宋_GB2312" w:cs="仿宋_GB2312"/>
          <w:color w:val="auto"/>
          <w:sz w:val="28"/>
          <w:szCs w:val="28"/>
          <w:shd w:val="clear" w:color="auto" w:fill="FFFFFF"/>
        </w:rPr>
        <w:t>年度国家级大学生创新创业训练计划项目已进入结题验收阶段。为规范国家级大学生创新创业训练计划项目（下称“国创”项目）结题验收管理工作，现将结题验收有关事项通知如下：</w:t>
      </w:r>
    </w:p>
    <w:p>
      <w:pPr>
        <w:pStyle w:val="5"/>
        <w:widowControl/>
        <w:spacing w:before="0" w:beforeAutospacing="0" w:after="0" w:afterAutospacing="0" w:line="525" w:lineRule="atLeast"/>
        <w:ind w:firstLine="555"/>
        <w:rPr>
          <w:rFonts w:hint="eastAsia" w:ascii="仿宋_GB2312" w:hAnsi="微软雅黑" w:eastAsia="仿宋_GB2312" w:cs="仿宋_GB2312"/>
          <w:b/>
          <w:bCs/>
          <w:color w:val="auto"/>
          <w:sz w:val="28"/>
          <w:szCs w:val="28"/>
          <w:shd w:val="clear" w:color="auto" w:fill="FFFFFF"/>
        </w:rPr>
      </w:pPr>
      <w:r>
        <w:rPr>
          <w:rFonts w:hint="eastAsia" w:ascii="仿宋_GB2312" w:hAnsi="微软雅黑" w:eastAsia="仿宋_GB2312" w:cs="仿宋_GB2312"/>
          <w:b/>
          <w:bCs/>
          <w:color w:val="auto"/>
          <w:sz w:val="28"/>
          <w:szCs w:val="28"/>
          <w:shd w:val="clear" w:color="auto" w:fill="FFFFFF"/>
        </w:rPr>
        <w:t>一、验收安排</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1、项目结题验收，采取学院检</w:t>
      </w:r>
      <w:bookmarkStart w:id="0" w:name="_GoBack"/>
      <w:bookmarkEnd w:id="0"/>
      <w:r>
        <w:rPr>
          <w:rFonts w:hint="eastAsia" w:ascii="仿宋_GB2312" w:hAnsi="微软雅黑" w:eastAsia="仿宋_GB2312" w:cs="仿宋_GB2312"/>
          <w:color w:val="auto"/>
          <w:sz w:val="28"/>
          <w:szCs w:val="28"/>
          <w:shd w:val="clear" w:color="auto" w:fill="FFFFFF"/>
        </w:rPr>
        <w:t>查结题资料和统一现场答辩相结合的方式进行。各项目组根据结题要求，上交学院相关结题材料；学院组织专家组进行验收和答辩。</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2、答辩时间定于</w:t>
      </w:r>
      <w:r>
        <w:rPr>
          <w:rFonts w:hint="eastAsia" w:ascii="仿宋_GB2312" w:hAnsi="微软雅黑" w:eastAsia="仿宋_GB2312" w:cs="仿宋_GB2312"/>
          <w:color w:val="auto"/>
          <w:sz w:val="28"/>
          <w:szCs w:val="28"/>
          <w:shd w:val="clear" w:color="auto" w:fill="FFFFFF"/>
          <w:lang w:val="en-US" w:eastAsia="zh-CN"/>
        </w:rPr>
        <w:t>5</w:t>
      </w:r>
      <w:r>
        <w:rPr>
          <w:rFonts w:hint="eastAsia" w:ascii="仿宋_GB2312" w:hAnsi="微软雅黑" w:eastAsia="仿宋_GB2312" w:cs="仿宋_GB2312"/>
          <w:color w:val="auto"/>
          <w:sz w:val="28"/>
          <w:szCs w:val="28"/>
          <w:shd w:val="clear" w:color="auto" w:fill="FFFFFF"/>
        </w:rPr>
        <w:t>月</w:t>
      </w:r>
      <w:r>
        <w:rPr>
          <w:rFonts w:hint="eastAsia" w:ascii="仿宋_GB2312" w:hAnsi="微软雅黑" w:eastAsia="仿宋_GB2312" w:cs="仿宋_GB2312"/>
          <w:color w:val="auto"/>
          <w:sz w:val="28"/>
          <w:szCs w:val="28"/>
          <w:shd w:val="clear" w:color="auto" w:fill="FFFFFF"/>
          <w:lang w:val="en-US" w:eastAsia="zh-CN"/>
        </w:rPr>
        <w:t>24</w:t>
      </w:r>
      <w:r>
        <w:rPr>
          <w:rFonts w:hint="eastAsia" w:ascii="仿宋_GB2312" w:hAnsi="微软雅黑" w:eastAsia="仿宋_GB2312" w:cs="仿宋_GB2312"/>
          <w:color w:val="auto"/>
          <w:sz w:val="28"/>
          <w:szCs w:val="28"/>
          <w:shd w:val="clear" w:color="auto" w:fill="FFFFFF"/>
        </w:rPr>
        <w:t>日下午，具体时间和地点另行通知。</w:t>
      </w:r>
    </w:p>
    <w:p>
      <w:pPr>
        <w:pStyle w:val="5"/>
        <w:widowControl/>
        <w:spacing w:before="0" w:beforeAutospacing="0" w:after="0" w:afterAutospacing="0" w:line="525" w:lineRule="atLeast"/>
        <w:ind w:firstLine="555"/>
        <w:rPr>
          <w:rFonts w:hint="eastAsia" w:ascii="仿宋_GB2312" w:hAnsi="微软雅黑" w:eastAsia="仿宋_GB2312" w:cs="仿宋_GB2312"/>
          <w:b/>
          <w:bCs/>
          <w:color w:val="auto"/>
          <w:sz w:val="28"/>
          <w:szCs w:val="28"/>
          <w:shd w:val="clear" w:color="auto" w:fill="FFFFFF"/>
        </w:rPr>
      </w:pPr>
      <w:r>
        <w:rPr>
          <w:rFonts w:hint="eastAsia" w:ascii="仿宋_GB2312" w:hAnsi="微软雅黑" w:eastAsia="仿宋_GB2312" w:cs="仿宋_GB2312"/>
          <w:b/>
          <w:bCs/>
          <w:color w:val="auto"/>
          <w:sz w:val="28"/>
          <w:szCs w:val="28"/>
          <w:shd w:val="clear" w:color="auto" w:fill="FFFFFF"/>
        </w:rPr>
        <w:t>二、报送材料</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1、结题材料（详见附件2）</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（1）项目结题报告书一份；</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（2）项目研究报告一份：包括立项背景，意义；项目实施原理、方法、技术路线等；调研或实验现象记录、数据记录与处理、研究结论与讨论以及实物作品图片、项目实施过程图片等资料，字数要求8000字以上。</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3）项目成果一览表及支撑材料集一册：获准授权的专利（含受理）、公开发表的学术论文（含录用）、参与竞赛的获奖证书、实物作品、相关法律证书等能反映项目成果的支撑材料（论文、证书提交复印件即可）。</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（4）项目展板展示内容一份，该内容主要用于项目展示展板设计，项目采用展板加实物作品的方式进行展示。</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5）成员个人总结每人一份（题目自拟）：项目组每位成员对参与工作进行书面总结，主要介绍个人在项目研究中承担的工作，发挥的作用，以及在能力培养和素质提高特别是在创新思维和创新实践方面的体验和收获。要配以照片记录项目研究过程中典型阶段（不超过5张），字数要求1500字左右。</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（6）项目团队合影一张，请转换成JPG格式，要求对焦清晰，分辨率不低于1920×1200（电子稿）。</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2、系统填报</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各项目负责人登录浙江省大学生创新创业训练计划平台，认真填写完成结题报告并提交。</w:t>
      </w:r>
    </w:p>
    <w:p>
      <w:pPr>
        <w:pStyle w:val="5"/>
        <w:widowControl/>
        <w:spacing w:before="0" w:beforeAutospacing="0" w:after="0" w:afterAutospacing="0" w:line="525" w:lineRule="atLeast"/>
        <w:ind w:firstLine="555"/>
        <w:rPr>
          <w:rFonts w:hint="eastAsia" w:ascii="仿宋_GB2312" w:hAnsi="微软雅黑" w:eastAsia="仿宋_GB2312" w:cs="仿宋_GB2312"/>
          <w:b/>
          <w:bCs/>
          <w:color w:val="auto"/>
          <w:sz w:val="28"/>
          <w:szCs w:val="28"/>
          <w:shd w:val="clear" w:color="auto" w:fill="FFFFFF"/>
        </w:rPr>
      </w:pPr>
      <w:r>
        <w:rPr>
          <w:rFonts w:hint="eastAsia" w:ascii="仿宋_GB2312" w:hAnsi="微软雅黑" w:eastAsia="仿宋_GB2312" w:cs="仿宋_GB2312"/>
          <w:b/>
          <w:bCs/>
          <w:color w:val="auto"/>
          <w:sz w:val="28"/>
          <w:szCs w:val="28"/>
          <w:shd w:val="clear" w:color="auto" w:fill="FFFFFF"/>
        </w:rPr>
        <w:t>三、材料报送时间</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请各项目组认真做好结题工作</w:t>
      </w:r>
      <w:r>
        <w:rPr>
          <w:rFonts w:hint="eastAsia" w:ascii="仿宋_GB2312" w:hAnsi="微软雅黑" w:eastAsia="仿宋_GB2312" w:cs="仿宋_GB2312"/>
          <w:color w:val="auto"/>
          <w:sz w:val="28"/>
          <w:szCs w:val="28"/>
          <w:shd w:val="clear" w:color="auto" w:fill="FFFFFF"/>
          <w:lang w:eastAsia="zh-CN"/>
        </w:rPr>
        <w:t>，</w:t>
      </w:r>
      <w:r>
        <w:rPr>
          <w:rFonts w:hint="eastAsia" w:ascii="仿宋_GB2312" w:hAnsi="微软雅黑" w:eastAsia="仿宋_GB2312" w:cs="仿宋_GB2312"/>
          <w:color w:val="auto"/>
          <w:sz w:val="28"/>
          <w:szCs w:val="28"/>
          <w:shd w:val="clear" w:color="auto" w:fill="FFFFFF"/>
        </w:rPr>
        <w:t>完成全部材料汇总，并于</w:t>
      </w:r>
      <w:r>
        <w:rPr>
          <w:rFonts w:hint="eastAsia" w:ascii="仿宋_GB2312" w:hAnsi="微软雅黑" w:eastAsia="仿宋_GB2312" w:cs="仿宋_GB2312"/>
          <w:color w:val="auto"/>
          <w:sz w:val="28"/>
          <w:szCs w:val="28"/>
          <w:shd w:val="clear" w:color="auto" w:fill="FFFFFF"/>
          <w:lang w:val="en-US" w:eastAsia="zh-CN"/>
        </w:rPr>
        <w:t>5</w:t>
      </w:r>
      <w:r>
        <w:rPr>
          <w:rFonts w:hint="eastAsia" w:ascii="仿宋_GB2312" w:hAnsi="微软雅黑" w:eastAsia="仿宋_GB2312" w:cs="仿宋_GB2312"/>
          <w:color w:val="auto"/>
          <w:sz w:val="28"/>
          <w:szCs w:val="28"/>
          <w:shd w:val="clear" w:color="auto" w:fill="FFFFFF"/>
        </w:rPr>
        <w:t>月</w:t>
      </w:r>
      <w:r>
        <w:rPr>
          <w:rFonts w:hint="eastAsia" w:ascii="仿宋_GB2312" w:hAnsi="微软雅黑" w:eastAsia="仿宋_GB2312" w:cs="仿宋_GB2312"/>
          <w:color w:val="auto"/>
          <w:sz w:val="28"/>
          <w:szCs w:val="28"/>
          <w:shd w:val="clear" w:color="auto" w:fill="FFFFFF"/>
          <w:lang w:val="en-US" w:eastAsia="zh-CN"/>
        </w:rPr>
        <w:t>17</w:t>
      </w:r>
      <w:r>
        <w:rPr>
          <w:rFonts w:hint="eastAsia" w:ascii="仿宋_GB2312" w:hAnsi="微软雅黑" w:eastAsia="仿宋_GB2312" w:cs="仿宋_GB2312"/>
          <w:color w:val="auto"/>
          <w:sz w:val="28"/>
          <w:szCs w:val="28"/>
          <w:shd w:val="clear" w:color="auto" w:fill="FFFFFF"/>
        </w:rPr>
        <w:t>日前将</w:t>
      </w:r>
      <w:r>
        <w:rPr>
          <w:rFonts w:hint="eastAsia" w:ascii="仿宋_GB2312" w:hAnsi="微软雅黑" w:eastAsia="仿宋_GB2312" w:cs="仿宋_GB2312"/>
          <w:color w:val="auto"/>
          <w:sz w:val="28"/>
          <w:szCs w:val="28"/>
          <w:shd w:val="clear" w:color="auto" w:fill="FFFFFF"/>
          <w:lang w:val="en-US" w:eastAsia="zh-CN"/>
        </w:rPr>
        <w:t>全部</w:t>
      </w:r>
      <w:r>
        <w:rPr>
          <w:rFonts w:hint="eastAsia" w:ascii="仿宋_GB2312" w:hAnsi="微软雅黑" w:eastAsia="仿宋_GB2312" w:cs="仿宋_GB2312"/>
          <w:color w:val="auto"/>
          <w:sz w:val="28"/>
          <w:szCs w:val="28"/>
          <w:shd w:val="clear" w:color="auto" w:fill="FFFFFF"/>
        </w:rPr>
        <w:t>汇总材料电子稿发送至邮箱：</w:t>
      </w:r>
      <w:r>
        <w:rPr>
          <w:rFonts w:hint="eastAsia" w:ascii="仿宋_GB2312" w:hAnsi="微软雅黑" w:eastAsia="仿宋_GB2312" w:cs="仿宋_GB2312"/>
          <w:color w:val="auto"/>
          <w:sz w:val="28"/>
          <w:szCs w:val="28"/>
          <w:shd w:val="clear" w:color="auto" w:fill="FFFFFF"/>
          <w:lang w:val="en-US" w:eastAsia="zh-CN"/>
        </w:rPr>
        <w:t>wuxuqin823@126.com</w:t>
      </w:r>
      <w:r>
        <w:rPr>
          <w:rFonts w:hint="eastAsia" w:ascii="仿宋_GB2312" w:hAnsi="微软雅黑" w:eastAsia="仿宋_GB2312" w:cs="仿宋_GB2312"/>
          <w:color w:val="auto"/>
          <w:sz w:val="28"/>
          <w:szCs w:val="28"/>
          <w:shd w:val="clear" w:color="auto" w:fill="FFFFFF"/>
        </w:rPr>
        <w:t>，</w:t>
      </w:r>
      <w:r>
        <w:rPr>
          <w:rFonts w:hint="eastAsia" w:ascii="仿宋_GB2312" w:hAnsi="微软雅黑" w:eastAsia="仿宋_GB2312" w:cs="仿宋_GB2312"/>
          <w:color w:val="auto"/>
          <w:sz w:val="28"/>
          <w:szCs w:val="28"/>
          <w:shd w:val="clear" w:color="auto" w:fill="FFFFFF"/>
          <w:lang w:val="en-US" w:eastAsia="zh-CN"/>
        </w:rPr>
        <w:t>纸质稿：</w:t>
      </w:r>
      <w:r>
        <w:rPr>
          <w:rFonts w:hint="eastAsia" w:ascii="仿宋_GB2312" w:hAnsi="微软雅黑" w:eastAsia="仿宋_GB2312" w:cs="仿宋_GB2312"/>
          <w:color w:val="auto"/>
          <w:sz w:val="28"/>
          <w:szCs w:val="28"/>
          <w:shd w:val="clear" w:color="auto" w:fill="FFFFFF"/>
        </w:rPr>
        <w:t>《项目结题报告书》</w:t>
      </w:r>
      <w:r>
        <w:rPr>
          <w:rFonts w:hint="eastAsia" w:ascii="仿宋_GB2312" w:hAnsi="微软雅黑" w:eastAsia="仿宋_GB2312" w:cs="仿宋_GB2312"/>
          <w:color w:val="auto"/>
          <w:sz w:val="28"/>
          <w:szCs w:val="28"/>
          <w:shd w:val="clear" w:color="auto" w:fill="FFFFFF"/>
          <w:lang w:eastAsia="zh-CN"/>
        </w:rPr>
        <w:t>、《项目研究报告》（</w:t>
      </w:r>
      <w:r>
        <w:rPr>
          <w:rFonts w:hint="eastAsia" w:ascii="仿宋_GB2312" w:hAnsi="微软雅黑" w:eastAsia="仿宋_GB2312" w:cs="仿宋_GB2312"/>
          <w:color w:val="auto"/>
          <w:sz w:val="28"/>
          <w:szCs w:val="28"/>
          <w:shd w:val="clear" w:color="auto" w:fill="FFFFFF"/>
          <w:lang w:val="en-US" w:eastAsia="zh-CN"/>
        </w:rPr>
        <w:t>一式三份</w:t>
      </w:r>
      <w:r>
        <w:rPr>
          <w:rFonts w:hint="eastAsia" w:ascii="仿宋_GB2312" w:hAnsi="微软雅黑" w:eastAsia="仿宋_GB2312" w:cs="仿宋_GB2312"/>
          <w:color w:val="auto"/>
          <w:sz w:val="28"/>
          <w:szCs w:val="28"/>
          <w:shd w:val="clear" w:color="auto" w:fill="FFFFFF"/>
          <w:lang w:eastAsia="zh-CN"/>
        </w:rPr>
        <w:t>）；《项目成果一览表》、《项目成果支撑材料》、《项目个人总结》（</w:t>
      </w:r>
      <w:r>
        <w:rPr>
          <w:rFonts w:hint="eastAsia" w:ascii="仿宋_GB2312" w:hAnsi="微软雅黑" w:eastAsia="仿宋_GB2312" w:cs="仿宋_GB2312"/>
          <w:color w:val="auto"/>
          <w:sz w:val="28"/>
          <w:szCs w:val="28"/>
          <w:shd w:val="clear" w:color="auto" w:fill="FFFFFF"/>
          <w:lang w:val="en-US" w:eastAsia="zh-CN"/>
        </w:rPr>
        <w:t>一式一份</w:t>
      </w:r>
      <w:r>
        <w:rPr>
          <w:rFonts w:hint="eastAsia" w:ascii="仿宋_GB2312" w:hAnsi="微软雅黑" w:eastAsia="仿宋_GB2312" w:cs="仿宋_GB2312"/>
          <w:color w:val="auto"/>
          <w:sz w:val="28"/>
          <w:szCs w:val="28"/>
          <w:shd w:val="clear" w:color="auto" w:fill="FFFFFF"/>
          <w:lang w:eastAsia="zh-CN"/>
        </w:rPr>
        <w:t>）</w:t>
      </w:r>
      <w:r>
        <w:rPr>
          <w:rFonts w:hint="eastAsia" w:ascii="仿宋_GB2312" w:hAnsi="微软雅黑" w:eastAsia="仿宋_GB2312" w:cs="仿宋_GB2312"/>
          <w:color w:val="auto"/>
          <w:sz w:val="28"/>
          <w:szCs w:val="28"/>
          <w:shd w:val="clear" w:color="auto" w:fill="FFFFFF"/>
        </w:rPr>
        <w:t>于</w:t>
      </w:r>
      <w:r>
        <w:rPr>
          <w:rFonts w:hint="eastAsia" w:ascii="仿宋_GB2312" w:hAnsi="微软雅黑" w:eastAsia="仿宋_GB2312" w:cs="仿宋_GB2312"/>
          <w:color w:val="auto"/>
          <w:sz w:val="28"/>
          <w:szCs w:val="28"/>
          <w:shd w:val="clear" w:color="auto" w:fill="FFFFFF"/>
          <w:lang w:val="en-US" w:eastAsia="zh-CN"/>
        </w:rPr>
        <w:t>5</w:t>
      </w:r>
      <w:r>
        <w:rPr>
          <w:rFonts w:hint="eastAsia" w:ascii="仿宋_GB2312" w:hAnsi="微软雅黑" w:eastAsia="仿宋_GB2312" w:cs="仿宋_GB2312"/>
          <w:color w:val="auto"/>
          <w:sz w:val="28"/>
          <w:szCs w:val="28"/>
          <w:shd w:val="clear" w:color="auto" w:fill="FFFFFF"/>
        </w:rPr>
        <w:t>月</w:t>
      </w:r>
      <w:r>
        <w:rPr>
          <w:rFonts w:hint="eastAsia" w:ascii="仿宋_GB2312" w:hAnsi="微软雅黑" w:eastAsia="仿宋_GB2312" w:cs="仿宋_GB2312"/>
          <w:color w:val="auto"/>
          <w:sz w:val="28"/>
          <w:szCs w:val="28"/>
          <w:shd w:val="clear" w:color="auto" w:fill="FFFFFF"/>
          <w:lang w:val="en-US" w:eastAsia="zh-CN"/>
        </w:rPr>
        <w:t>18</w:t>
      </w:r>
      <w:r>
        <w:rPr>
          <w:rFonts w:hint="eastAsia" w:ascii="仿宋_GB2312" w:hAnsi="微软雅黑" w:eastAsia="仿宋_GB2312" w:cs="仿宋_GB2312"/>
          <w:color w:val="auto"/>
          <w:sz w:val="28"/>
          <w:szCs w:val="28"/>
          <w:shd w:val="clear" w:color="auto" w:fill="FFFFFF"/>
        </w:rPr>
        <w:t>日前报送教科部（行政楼6</w:t>
      </w:r>
      <w:r>
        <w:rPr>
          <w:rFonts w:hint="eastAsia" w:ascii="仿宋_GB2312" w:hAnsi="微软雅黑" w:eastAsia="仿宋_GB2312" w:cs="仿宋_GB2312"/>
          <w:color w:val="auto"/>
          <w:sz w:val="28"/>
          <w:szCs w:val="28"/>
          <w:shd w:val="clear" w:color="auto" w:fill="FFFFFF"/>
          <w:lang w:val="en-US" w:eastAsia="zh-CN"/>
        </w:rPr>
        <w:t>21</w:t>
      </w:r>
      <w:r>
        <w:rPr>
          <w:rFonts w:hint="eastAsia" w:ascii="仿宋_GB2312" w:hAnsi="微软雅黑" w:eastAsia="仿宋_GB2312" w:cs="仿宋_GB2312"/>
          <w:color w:val="auto"/>
          <w:sz w:val="28"/>
          <w:szCs w:val="28"/>
          <w:shd w:val="clear" w:color="auto" w:fill="FFFFFF"/>
        </w:rPr>
        <w:t>），待学院组织答辩评审后，将修改后《项目结题报告书》终稿（电子版）再报送教科部。联系人：</w:t>
      </w:r>
      <w:r>
        <w:rPr>
          <w:rFonts w:hint="eastAsia" w:ascii="仿宋_GB2312" w:hAnsi="微软雅黑" w:eastAsia="仿宋_GB2312" w:cs="仿宋_GB2312"/>
          <w:color w:val="auto"/>
          <w:sz w:val="28"/>
          <w:szCs w:val="28"/>
          <w:shd w:val="clear" w:color="auto" w:fill="FFFFFF"/>
          <w:lang w:val="en-US" w:eastAsia="zh-CN"/>
        </w:rPr>
        <w:t>吴</w:t>
      </w:r>
      <w:r>
        <w:rPr>
          <w:rFonts w:hint="eastAsia" w:ascii="仿宋_GB2312" w:hAnsi="微软雅黑" w:eastAsia="仿宋_GB2312" w:cs="仿宋_GB2312"/>
          <w:color w:val="auto"/>
          <w:sz w:val="28"/>
          <w:szCs w:val="28"/>
          <w:shd w:val="clear" w:color="auto" w:fill="FFFFFF"/>
        </w:rPr>
        <w:t>老师，联系电话：2886</w:t>
      </w:r>
      <w:r>
        <w:rPr>
          <w:rFonts w:hint="eastAsia" w:ascii="仿宋_GB2312" w:hAnsi="微软雅黑" w:eastAsia="仿宋_GB2312" w:cs="仿宋_GB2312"/>
          <w:color w:val="auto"/>
          <w:sz w:val="28"/>
          <w:szCs w:val="28"/>
          <w:shd w:val="clear" w:color="auto" w:fill="FFFFFF"/>
          <w:lang w:val="en-US" w:eastAsia="zh-CN"/>
        </w:rPr>
        <w:t>1803</w:t>
      </w:r>
      <w:r>
        <w:rPr>
          <w:rFonts w:hint="eastAsia" w:ascii="仿宋_GB2312" w:hAnsi="微软雅黑" w:eastAsia="仿宋_GB2312" w:cs="仿宋_GB2312"/>
          <w:color w:val="auto"/>
          <w:sz w:val="28"/>
          <w:szCs w:val="28"/>
          <w:shd w:val="clear" w:color="auto" w:fill="FFFFFF"/>
        </w:rPr>
        <w:t>。</w:t>
      </w:r>
    </w:p>
    <w:p>
      <w:pPr>
        <w:pStyle w:val="5"/>
        <w:widowControl/>
        <w:spacing w:before="0" w:beforeAutospacing="0" w:after="0" w:afterAutospacing="0" w:line="525" w:lineRule="atLeast"/>
        <w:ind w:firstLine="555"/>
        <w:rPr>
          <w:rFonts w:hint="eastAsia" w:ascii="仿宋_GB2312" w:hAnsi="微软雅黑" w:eastAsia="仿宋_GB2312" w:cs="仿宋_GB2312"/>
          <w:b/>
          <w:bCs/>
          <w:color w:val="auto"/>
          <w:sz w:val="28"/>
          <w:szCs w:val="28"/>
          <w:shd w:val="clear" w:color="auto" w:fill="FFFFFF"/>
        </w:rPr>
      </w:pPr>
      <w:r>
        <w:rPr>
          <w:rFonts w:hint="eastAsia" w:ascii="仿宋_GB2312" w:hAnsi="微软雅黑" w:eastAsia="仿宋_GB2312" w:cs="仿宋_GB2312"/>
          <w:b/>
          <w:bCs/>
          <w:color w:val="auto"/>
          <w:sz w:val="28"/>
          <w:szCs w:val="28"/>
          <w:shd w:val="clear" w:color="auto" w:fill="FFFFFF"/>
        </w:rPr>
        <w:t>四、答辩注意事项</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1、答辩形式为现场汇报和专家提问，要求项目负责人和项目成员共同参加，项目指导教师也可参与项目答辩；</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2、汇报内容为项目简介、项目创新点、项目过程、项目立项时的目标任务完成情况、项目取得的成果以及项目成员在创新实践能力训练收获的锻炼、心得、体会，请将汇报重点放在项目创新点、成果、任务完成情况及项目训练的收获和心得体会；</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3、项目汇报时间严格控制在5分钟内，请各项目结合汇报内容制作PPT图文展示材料，并指定项目成员负责汇报；</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4、专家提问时间一般为3-5分钟，由项目全体成员接受专家提问。</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附件：</w:t>
      </w:r>
      <w:r>
        <w:rPr>
          <w:rFonts w:hint="eastAsia" w:ascii="仿宋_GB2312" w:hAnsi="微软雅黑" w:eastAsia="仿宋_GB2312" w:cs="仿宋_GB2312"/>
          <w:color w:val="auto"/>
          <w:sz w:val="28"/>
          <w:szCs w:val="28"/>
          <w:shd w:val="clear" w:color="auto" w:fill="FFFFFF"/>
          <w:lang w:val="en-US" w:eastAsia="zh-CN"/>
        </w:rPr>
        <w:t>1.</w:t>
      </w:r>
      <w:r>
        <w:rPr>
          <w:rFonts w:hint="eastAsia" w:ascii="仿宋_GB2312" w:hAnsi="微软雅黑" w:eastAsia="仿宋_GB2312" w:cs="仿宋_GB2312"/>
          <w:color w:val="auto"/>
          <w:sz w:val="28"/>
          <w:szCs w:val="28"/>
          <w:shd w:val="clear" w:color="auto" w:fill="FFFFFF"/>
        </w:rPr>
        <w:t>杭州师范大学钱江学院</w:t>
      </w:r>
      <w:r>
        <w:rPr>
          <w:rFonts w:hint="eastAsia" w:ascii="仿宋_GB2312" w:hAnsi="微软雅黑" w:eastAsia="仿宋_GB2312" w:cs="仿宋_GB2312"/>
          <w:color w:val="auto"/>
          <w:sz w:val="28"/>
          <w:szCs w:val="28"/>
          <w:shd w:val="clear" w:color="auto" w:fill="FFFFFF"/>
          <w:lang w:val="en-US" w:eastAsia="zh-CN"/>
        </w:rPr>
        <w:t>2023</w:t>
      </w:r>
      <w:r>
        <w:rPr>
          <w:rFonts w:hint="eastAsia" w:ascii="仿宋_GB2312" w:hAnsi="微软雅黑" w:eastAsia="仿宋_GB2312" w:cs="仿宋_GB2312"/>
          <w:color w:val="auto"/>
          <w:sz w:val="28"/>
          <w:szCs w:val="28"/>
          <w:shd w:val="clear" w:color="auto" w:fill="FFFFFF"/>
        </w:rPr>
        <w:t>年度国家级大学生创新创业训练计划结题项目一览表</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       </w:t>
      </w:r>
      <w:r>
        <w:rPr>
          <w:rFonts w:hint="eastAsia" w:ascii="仿宋_GB2312" w:hAnsi="微软雅黑" w:eastAsia="仿宋_GB2312" w:cs="仿宋_GB2312"/>
          <w:color w:val="auto"/>
          <w:sz w:val="28"/>
          <w:szCs w:val="28"/>
          <w:shd w:val="clear" w:color="auto" w:fill="FFFFFF"/>
          <w:lang w:val="en-US" w:eastAsia="zh-CN"/>
        </w:rPr>
        <w:t>2.</w:t>
      </w:r>
      <w:r>
        <w:rPr>
          <w:rFonts w:hint="eastAsia" w:ascii="仿宋_GB2312" w:hAnsi="微软雅黑" w:eastAsia="仿宋_GB2312" w:cs="仿宋_GB2312"/>
          <w:color w:val="auto"/>
          <w:sz w:val="28"/>
          <w:szCs w:val="28"/>
          <w:shd w:val="clear" w:color="auto" w:fill="FFFFFF"/>
        </w:rPr>
        <w:t>结题材料</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 xml:space="preserve">    </w:t>
      </w:r>
    </w:p>
    <w:p>
      <w:pPr>
        <w:pStyle w:val="5"/>
        <w:widowControl/>
        <w:spacing w:before="0" w:beforeAutospacing="0" w:after="0" w:afterAutospacing="0" w:line="525" w:lineRule="atLeast"/>
        <w:ind w:firstLine="555"/>
        <w:jc w:val="right"/>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教科部</w:t>
      </w:r>
    </w:p>
    <w:p>
      <w:pPr>
        <w:pStyle w:val="5"/>
        <w:widowControl/>
        <w:spacing w:before="0" w:beforeAutospacing="0" w:after="0" w:afterAutospacing="0" w:line="525" w:lineRule="atLeast"/>
        <w:ind w:firstLine="555"/>
        <w:jc w:val="right"/>
        <w:rPr>
          <w:rFonts w:hint="eastAsia" w:ascii="仿宋_GB2312" w:hAnsi="微软雅黑" w:eastAsia="仿宋_GB2312" w:cs="仿宋_GB2312"/>
          <w:color w:val="auto"/>
          <w:sz w:val="28"/>
          <w:szCs w:val="28"/>
          <w:shd w:val="clear" w:color="auto" w:fill="FFFFFF"/>
        </w:rPr>
      </w:pPr>
      <w:r>
        <w:rPr>
          <w:rFonts w:hint="eastAsia" w:ascii="仿宋_GB2312" w:hAnsi="微软雅黑" w:eastAsia="仿宋_GB2312" w:cs="仿宋_GB2312"/>
          <w:color w:val="auto"/>
          <w:sz w:val="28"/>
          <w:szCs w:val="28"/>
          <w:shd w:val="clear" w:color="auto" w:fill="FFFFFF"/>
        </w:rPr>
        <w:t>2</w:t>
      </w:r>
      <w:r>
        <w:rPr>
          <w:rFonts w:hint="eastAsia" w:ascii="仿宋_GB2312" w:hAnsi="微软雅黑" w:eastAsia="仿宋_GB2312" w:cs="仿宋_GB2312"/>
          <w:color w:val="auto"/>
          <w:sz w:val="28"/>
          <w:szCs w:val="28"/>
          <w:shd w:val="clear" w:color="auto" w:fill="FFFFFF"/>
          <w:lang w:val="en-US" w:eastAsia="zh-CN"/>
        </w:rPr>
        <w:t>024</w:t>
      </w:r>
      <w:r>
        <w:rPr>
          <w:rFonts w:hint="eastAsia" w:ascii="仿宋_GB2312" w:hAnsi="微软雅黑" w:eastAsia="仿宋_GB2312" w:cs="仿宋_GB2312"/>
          <w:color w:val="auto"/>
          <w:sz w:val="28"/>
          <w:szCs w:val="28"/>
          <w:shd w:val="clear" w:color="auto" w:fill="FFFFFF"/>
        </w:rPr>
        <w:t>年</w:t>
      </w:r>
      <w:r>
        <w:rPr>
          <w:rFonts w:hint="eastAsia" w:ascii="仿宋_GB2312" w:hAnsi="微软雅黑" w:eastAsia="仿宋_GB2312" w:cs="仿宋_GB2312"/>
          <w:color w:val="auto"/>
          <w:sz w:val="28"/>
          <w:szCs w:val="28"/>
          <w:shd w:val="clear" w:color="auto" w:fill="FFFFFF"/>
          <w:lang w:val="en-US" w:eastAsia="zh-CN"/>
        </w:rPr>
        <w:t>4</w:t>
      </w:r>
      <w:r>
        <w:rPr>
          <w:rFonts w:hint="eastAsia" w:ascii="仿宋_GB2312" w:hAnsi="微软雅黑" w:eastAsia="仿宋_GB2312" w:cs="仿宋_GB2312"/>
          <w:color w:val="auto"/>
          <w:sz w:val="28"/>
          <w:szCs w:val="28"/>
          <w:shd w:val="clear" w:color="auto" w:fill="FFFFFF"/>
        </w:rPr>
        <w:t>月</w:t>
      </w:r>
      <w:r>
        <w:rPr>
          <w:rFonts w:hint="eastAsia" w:ascii="仿宋_GB2312" w:hAnsi="微软雅黑" w:eastAsia="仿宋_GB2312" w:cs="仿宋_GB2312"/>
          <w:color w:val="auto"/>
          <w:sz w:val="28"/>
          <w:szCs w:val="28"/>
          <w:shd w:val="clear" w:color="auto" w:fill="FFFFFF"/>
          <w:lang w:val="en-US" w:eastAsia="zh-CN"/>
        </w:rPr>
        <w:t>24</w:t>
      </w:r>
      <w:r>
        <w:rPr>
          <w:rFonts w:hint="eastAsia" w:ascii="仿宋_GB2312" w:hAnsi="微软雅黑" w:eastAsia="仿宋_GB2312" w:cs="仿宋_GB2312"/>
          <w:color w:val="auto"/>
          <w:sz w:val="28"/>
          <w:szCs w:val="28"/>
          <w:shd w:val="clear" w:color="auto" w:fill="FFFFFF"/>
        </w:rPr>
        <w:t>日</w:t>
      </w:r>
    </w:p>
    <w:p>
      <w:pPr>
        <w:pStyle w:val="5"/>
        <w:widowControl/>
        <w:spacing w:before="0" w:beforeAutospacing="0" w:after="0" w:afterAutospacing="0" w:line="525" w:lineRule="atLeast"/>
        <w:ind w:firstLine="555"/>
        <w:rPr>
          <w:rFonts w:hint="eastAsia" w:ascii="仿宋_GB2312" w:hAnsi="微软雅黑" w:eastAsia="仿宋_GB2312" w:cs="仿宋_GB2312"/>
          <w:color w:val="auto"/>
          <w:sz w:val="28"/>
          <w:szCs w:val="28"/>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3NDM3YjlmZTRlZGRiNjQ1NTU0YmU1NTE1OGU4NzYifQ=="/>
  </w:docVars>
  <w:rsids>
    <w:rsidRoot w:val="000D73C8"/>
    <w:rsid w:val="00001B5E"/>
    <w:rsid w:val="00002461"/>
    <w:rsid w:val="00002733"/>
    <w:rsid w:val="00003230"/>
    <w:rsid w:val="00004988"/>
    <w:rsid w:val="00012623"/>
    <w:rsid w:val="00015FFB"/>
    <w:rsid w:val="00026B0E"/>
    <w:rsid w:val="000271D6"/>
    <w:rsid w:val="00030E80"/>
    <w:rsid w:val="000311C3"/>
    <w:rsid w:val="00037CC3"/>
    <w:rsid w:val="00041919"/>
    <w:rsid w:val="000430AF"/>
    <w:rsid w:val="0005121E"/>
    <w:rsid w:val="00054C67"/>
    <w:rsid w:val="0005760E"/>
    <w:rsid w:val="000619C1"/>
    <w:rsid w:val="0007083C"/>
    <w:rsid w:val="00071F20"/>
    <w:rsid w:val="00077D1F"/>
    <w:rsid w:val="000849FD"/>
    <w:rsid w:val="00085AED"/>
    <w:rsid w:val="00085B0E"/>
    <w:rsid w:val="00091E00"/>
    <w:rsid w:val="000A48FB"/>
    <w:rsid w:val="000A621E"/>
    <w:rsid w:val="000A7242"/>
    <w:rsid w:val="000B15ED"/>
    <w:rsid w:val="000D73C8"/>
    <w:rsid w:val="000E16B8"/>
    <w:rsid w:val="000E28A9"/>
    <w:rsid w:val="000E2B14"/>
    <w:rsid w:val="000F07BB"/>
    <w:rsid w:val="00106D47"/>
    <w:rsid w:val="001071D7"/>
    <w:rsid w:val="00110EBE"/>
    <w:rsid w:val="00113B11"/>
    <w:rsid w:val="00125797"/>
    <w:rsid w:val="001261E0"/>
    <w:rsid w:val="001454C0"/>
    <w:rsid w:val="001479C2"/>
    <w:rsid w:val="001527A5"/>
    <w:rsid w:val="00152FEC"/>
    <w:rsid w:val="0015516A"/>
    <w:rsid w:val="00156BAC"/>
    <w:rsid w:val="00164228"/>
    <w:rsid w:val="00167CEC"/>
    <w:rsid w:val="00180BB5"/>
    <w:rsid w:val="001917A2"/>
    <w:rsid w:val="00192643"/>
    <w:rsid w:val="00194F58"/>
    <w:rsid w:val="001A1A5A"/>
    <w:rsid w:val="001A509A"/>
    <w:rsid w:val="001B2FA4"/>
    <w:rsid w:val="001B4951"/>
    <w:rsid w:val="001B4B57"/>
    <w:rsid w:val="001B4DC5"/>
    <w:rsid w:val="001C4A9D"/>
    <w:rsid w:val="001C4CD7"/>
    <w:rsid w:val="001C7106"/>
    <w:rsid w:val="001D426C"/>
    <w:rsid w:val="001D51B2"/>
    <w:rsid w:val="001E0DC7"/>
    <w:rsid w:val="001E231D"/>
    <w:rsid w:val="001E6D20"/>
    <w:rsid w:val="001E72FA"/>
    <w:rsid w:val="001F0185"/>
    <w:rsid w:val="001F2AA4"/>
    <w:rsid w:val="001F34AB"/>
    <w:rsid w:val="00202192"/>
    <w:rsid w:val="00203D56"/>
    <w:rsid w:val="00217895"/>
    <w:rsid w:val="002216CB"/>
    <w:rsid w:val="00222E97"/>
    <w:rsid w:val="00225591"/>
    <w:rsid w:val="00226203"/>
    <w:rsid w:val="002428F1"/>
    <w:rsid w:val="0025489B"/>
    <w:rsid w:val="00254BCF"/>
    <w:rsid w:val="002578C9"/>
    <w:rsid w:val="00262216"/>
    <w:rsid w:val="00264DFB"/>
    <w:rsid w:val="00264F2A"/>
    <w:rsid w:val="00266E72"/>
    <w:rsid w:val="00272AF2"/>
    <w:rsid w:val="00273BA6"/>
    <w:rsid w:val="00283FC9"/>
    <w:rsid w:val="002846D9"/>
    <w:rsid w:val="00285E2B"/>
    <w:rsid w:val="002907F9"/>
    <w:rsid w:val="00293010"/>
    <w:rsid w:val="00293788"/>
    <w:rsid w:val="002A03D7"/>
    <w:rsid w:val="002A3B5B"/>
    <w:rsid w:val="002C008A"/>
    <w:rsid w:val="002D7ABD"/>
    <w:rsid w:val="002F0588"/>
    <w:rsid w:val="002F383F"/>
    <w:rsid w:val="002F3EFC"/>
    <w:rsid w:val="002F6B2D"/>
    <w:rsid w:val="0030382C"/>
    <w:rsid w:val="00304F98"/>
    <w:rsid w:val="00305F95"/>
    <w:rsid w:val="003104BD"/>
    <w:rsid w:val="00312FB9"/>
    <w:rsid w:val="003167C0"/>
    <w:rsid w:val="0032423F"/>
    <w:rsid w:val="0032738A"/>
    <w:rsid w:val="00327B34"/>
    <w:rsid w:val="0033170E"/>
    <w:rsid w:val="003329AA"/>
    <w:rsid w:val="00332EDA"/>
    <w:rsid w:val="00335E01"/>
    <w:rsid w:val="003366A4"/>
    <w:rsid w:val="00337BC8"/>
    <w:rsid w:val="00340CAE"/>
    <w:rsid w:val="0034185A"/>
    <w:rsid w:val="00347B01"/>
    <w:rsid w:val="00352F66"/>
    <w:rsid w:val="003560D7"/>
    <w:rsid w:val="0036263F"/>
    <w:rsid w:val="00362B96"/>
    <w:rsid w:val="0036471F"/>
    <w:rsid w:val="00366499"/>
    <w:rsid w:val="00381323"/>
    <w:rsid w:val="003926BB"/>
    <w:rsid w:val="003A3B20"/>
    <w:rsid w:val="003C1669"/>
    <w:rsid w:val="003C5FE8"/>
    <w:rsid w:val="003D02EB"/>
    <w:rsid w:val="003D20B3"/>
    <w:rsid w:val="003D3987"/>
    <w:rsid w:val="003D524C"/>
    <w:rsid w:val="003E28A6"/>
    <w:rsid w:val="003E3385"/>
    <w:rsid w:val="003E48D0"/>
    <w:rsid w:val="003E5EF7"/>
    <w:rsid w:val="003E6317"/>
    <w:rsid w:val="003F5166"/>
    <w:rsid w:val="003F66FB"/>
    <w:rsid w:val="004001F8"/>
    <w:rsid w:val="00401EAB"/>
    <w:rsid w:val="00405DA6"/>
    <w:rsid w:val="004100FD"/>
    <w:rsid w:val="00411C8E"/>
    <w:rsid w:val="00416D13"/>
    <w:rsid w:val="00422306"/>
    <w:rsid w:val="00431D3A"/>
    <w:rsid w:val="004364DC"/>
    <w:rsid w:val="004370A1"/>
    <w:rsid w:val="00441301"/>
    <w:rsid w:val="00444EE8"/>
    <w:rsid w:val="00450AF3"/>
    <w:rsid w:val="00470FED"/>
    <w:rsid w:val="00471786"/>
    <w:rsid w:val="004732F2"/>
    <w:rsid w:val="0047637F"/>
    <w:rsid w:val="00476FC6"/>
    <w:rsid w:val="00490A06"/>
    <w:rsid w:val="00490FD1"/>
    <w:rsid w:val="004A35BA"/>
    <w:rsid w:val="004A722A"/>
    <w:rsid w:val="004A7BCE"/>
    <w:rsid w:val="004B4E8C"/>
    <w:rsid w:val="004B5E9A"/>
    <w:rsid w:val="004B5F32"/>
    <w:rsid w:val="004C004F"/>
    <w:rsid w:val="004D72F2"/>
    <w:rsid w:val="004E1731"/>
    <w:rsid w:val="004E281C"/>
    <w:rsid w:val="004E5D62"/>
    <w:rsid w:val="004E6184"/>
    <w:rsid w:val="004E7E79"/>
    <w:rsid w:val="004F4622"/>
    <w:rsid w:val="004F727A"/>
    <w:rsid w:val="00511FF7"/>
    <w:rsid w:val="00520090"/>
    <w:rsid w:val="00526EF5"/>
    <w:rsid w:val="00541030"/>
    <w:rsid w:val="005425BB"/>
    <w:rsid w:val="00543B24"/>
    <w:rsid w:val="00550293"/>
    <w:rsid w:val="00552D1F"/>
    <w:rsid w:val="00561028"/>
    <w:rsid w:val="0056128A"/>
    <w:rsid w:val="00561709"/>
    <w:rsid w:val="0056348F"/>
    <w:rsid w:val="00564FEA"/>
    <w:rsid w:val="005676FB"/>
    <w:rsid w:val="0056787A"/>
    <w:rsid w:val="00580572"/>
    <w:rsid w:val="005848E0"/>
    <w:rsid w:val="00584B5D"/>
    <w:rsid w:val="005A3126"/>
    <w:rsid w:val="005A370A"/>
    <w:rsid w:val="005B1585"/>
    <w:rsid w:val="005C1850"/>
    <w:rsid w:val="005D0FD8"/>
    <w:rsid w:val="005D7126"/>
    <w:rsid w:val="005E15D3"/>
    <w:rsid w:val="005E540D"/>
    <w:rsid w:val="005E7ED8"/>
    <w:rsid w:val="005F1931"/>
    <w:rsid w:val="005F27FF"/>
    <w:rsid w:val="005F3B5F"/>
    <w:rsid w:val="005F44D4"/>
    <w:rsid w:val="005F5038"/>
    <w:rsid w:val="005F7182"/>
    <w:rsid w:val="00600FA7"/>
    <w:rsid w:val="00607A7C"/>
    <w:rsid w:val="00611AF2"/>
    <w:rsid w:val="00612BEF"/>
    <w:rsid w:val="006157D3"/>
    <w:rsid w:val="0062256D"/>
    <w:rsid w:val="00623505"/>
    <w:rsid w:val="006255E1"/>
    <w:rsid w:val="00637819"/>
    <w:rsid w:val="006406DC"/>
    <w:rsid w:val="006414CF"/>
    <w:rsid w:val="00644287"/>
    <w:rsid w:val="006448EA"/>
    <w:rsid w:val="006475B4"/>
    <w:rsid w:val="00652782"/>
    <w:rsid w:val="00655A8F"/>
    <w:rsid w:val="00663F3C"/>
    <w:rsid w:val="006741C6"/>
    <w:rsid w:val="0067599F"/>
    <w:rsid w:val="00680B75"/>
    <w:rsid w:val="006851EA"/>
    <w:rsid w:val="00690A2D"/>
    <w:rsid w:val="00691557"/>
    <w:rsid w:val="00691FEA"/>
    <w:rsid w:val="00696646"/>
    <w:rsid w:val="00697ECE"/>
    <w:rsid w:val="006B3AD0"/>
    <w:rsid w:val="006B51AE"/>
    <w:rsid w:val="006C2693"/>
    <w:rsid w:val="006C6CFB"/>
    <w:rsid w:val="006D2D54"/>
    <w:rsid w:val="006E19CC"/>
    <w:rsid w:val="006E1CC1"/>
    <w:rsid w:val="006F05F5"/>
    <w:rsid w:val="006F0E7E"/>
    <w:rsid w:val="0070571B"/>
    <w:rsid w:val="00705E24"/>
    <w:rsid w:val="00713506"/>
    <w:rsid w:val="00713A62"/>
    <w:rsid w:val="00716A64"/>
    <w:rsid w:val="00720CEA"/>
    <w:rsid w:val="00724633"/>
    <w:rsid w:val="00740105"/>
    <w:rsid w:val="007447FA"/>
    <w:rsid w:val="00746D0A"/>
    <w:rsid w:val="00752937"/>
    <w:rsid w:val="007544D9"/>
    <w:rsid w:val="007552F0"/>
    <w:rsid w:val="0075563E"/>
    <w:rsid w:val="007603D1"/>
    <w:rsid w:val="00770353"/>
    <w:rsid w:val="00770C1F"/>
    <w:rsid w:val="007711B1"/>
    <w:rsid w:val="00773FA0"/>
    <w:rsid w:val="0077504D"/>
    <w:rsid w:val="00783E65"/>
    <w:rsid w:val="00793475"/>
    <w:rsid w:val="00795A9F"/>
    <w:rsid w:val="007979A4"/>
    <w:rsid w:val="007A4731"/>
    <w:rsid w:val="007B680B"/>
    <w:rsid w:val="007C0C5F"/>
    <w:rsid w:val="007C5339"/>
    <w:rsid w:val="007C6294"/>
    <w:rsid w:val="007D23D7"/>
    <w:rsid w:val="007D3005"/>
    <w:rsid w:val="007E2812"/>
    <w:rsid w:val="007E596F"/>
    <w:rsid w:val="007E617D"/>
    <w:rsid w:val="007E7687"/>
    <w:rsid w:val="007F47D5"/>
    <w:rsid w:val="007F5E60"/>
    <w:rsid w:val="0080161A"/>
    <w:rsid w:val="00801ACE"/>
    <w:rsid w:val="00803FE0"/>
    <w:rsid w:val="008046CF"/>
    <w:rsid w:val="00810B94"/>
    <w:rsid w:val="00815298"/>
    <w:rsid w:val="00817E35"/>
    <w:rsid w:val="00821107"/>
    <w:rsid w:val="008228D2"/>
    <w:rsid w:val="008309B7"/>
    <w:rsid w:val="008371AA"/>
    <w:rsid w:val="008468B1"/>
    <w:rsid w:val="008470D8"/>
    <w:rsid w:val="0085157B"/>
    <w:rsid w:val="008561E2"/>
    <w:rsid w:val="00862E78"/>
    <w:rsid w:val="008645CB"/>
    <w:rsid w:val="008648C5"/>
    <w:rsid w:val="00865A67"/>
    <w:rsid w:val="0088212E"/>
    <w:rsid w:val="00896C57"/>
    <w:rsid w:val="008A0336"/>
    <w:rsid w:val="008A1EB6"/>
    <w:rsid w:val="008A3AC8"/>
    <w:rsid w:val="008A440C"/>
    <w:rsid w:val="008A6426"/>
    <w:rsid w:val="008A7813"/>
    <w:rsid w:val="008B11C6"/>
    <w:rsid w:val="008B22AB"/>
    <w:rsid w:val="008B28CD"/>
    <w:rsid w:val="008B3EFC"/>
    <w:rsid w:val="008D3185"/>
    <w:rsid w:val="008D5DC3"/>
    <w:rsid w:val="008D7CBE"/>
    <w:rsid w:val="008E1693"/>
    <w:rsid w:val="008F3014"/>
    <w:rsid w:val="008F3DD1"/>
    <w:rsid w:val="008F419C"/>
    <w:rsid w:val="00900779"/>
    <w:rsid w:val="00900838"/>
    <w:rsid w:val="00900FFD"/>
    <w:rsid w:val="00902E03"/>
    <w:rsid w:val="00903B3F"/>
    <w:rsid w:val="0091003C"/>
    <w:rsid w:val="00912A62"/>
    <w:rsid w:val="00916AAE"/>
    <w:rsid w:val="00917615"/>
    <w:rsid w:val="00921C1A"/>
    <w:rsid w:val="00924259"/>
    <w:rsid w:val="00926464"/>
    <w:rsid w:val="009305F7"/>
    <w:rsid w:val="00930C7D"/>
    <w:rsid w:val="00940460"/>
    <w:rsid w:val="009408BD"/>
    <w:rsid w:val="009409F8"/>
    <w:rsid w:val="00942546"/>
    <w:rsid w:val="00955ECA"/>
    <w:rsid w:val="00960580"/>
    <w:rsid w:val="009621E4"/>
    <w:rsid w:val="00963DCF"/>
    <w:rsid w:val="00973E2F"/>
    <w:rsid w:val="00992278"/>
    <w:rsid w:val="0099639E"/>
    <w:rsid w:val="00997502"/>
    <w:rsid w:val="009A0E8B"/>
    <w:rsid w:val="009A3CC5"/>
    <w:rsid w:val="009A433C"/>
    <w:rsid w:val="009A6923"/>
    <w:rsid w:val="009B74B5"/>
    <w:rsid w:val="009C0759"/>
    <w:rsid w:val="009C33C1"/>
    <w:rsid w:val="009C4130"/>
    <w:rsid w:val="009C6F9C"/>
    <w:rsid w:val="009D35BC"/>
    <w:rsid w:val="009E0E0B"/>
    <w:rsid w:val="009E1F4C"/>
    <w:rsid w:val="009E70AE"/>
    <w:rsid w:val="009F1EF4"/>
    <w:rsid w:val="009F33E7"/>
    <w:rsid w:val="00A03C22"/>
    <w:rsid w:val="00A04EF7"/>
    <w:rsid w:val="00A1649E"/>
    <w:rsid w:val="00A16EC7"/>
    <w:rsid w:val="00A202B3"/>
    <w:rsid w:val="00A21582"/>
    <w:rsid w:val="00A26ABD"/>
    <w:rsid w:val="00A26BB6"/>
    <w:rsid w:val="00A27186"/>
    <w:rsid w:val="00A307D5"/>
    <w:rsid w:val="00A40678"/>
    <w:rsid w:val="00A43235"/>
    <w:rsid w:val="00A4381F"/>
    <w:rsid w:val="00A45694"/>
    <w:rsid w:val="00A51869"/>
    <w:rsid w:val="00A56618"/>
    <w:rsid w:val="00A621AC"/>
    <w:rsid w:val="00A74CEC"/>
    <w:rsid w:val="00A81A84"/>
    <w:rsid w:val="00A824D1"/>
    <w:rsid w:val="00A828AC"/>
    <w:rsid w:val="00A862D4"/>
    <w:rsid w:val="00AA11F5"/>
    <w:rsid w:val="00AA3F23"/>
    <w:rsid w:val="00AA5C35"/>
    <w:rsid w:val="00AA7001"/>
    <w:rsid w:val="00AB0422"/>
    <w:rsid w:val="00AB5CF5"/>
    <w:rsid w:val="00AB72E0"/>
    <w:rsid w:val="00AC0403"/>
    <w:rsid w:val="00AC2A19"/>
    <w:rsid w:val="00AD183E"/>
    <w:rsid w:val="00AD3B1D"/>
    <w:rsid w:val="00AD406A"/>
    <w:rsid w:val="00AD6396"/>
    <w:rsid w:val="00AE52C5"/>
    <w:rsid w:val="00AF413C"/>
    <w:rsid w:val="00AF53ED"/>
    <w:rsid w:val="00B03E7A"/>
    <w:rsid w:val="00B05747"/>
    <w:rsid w:val="00B111BD"/>
    <w:rsid w:val="00B11B6F"/>
    <w:rsid w:val="00B121B6"/>
    <w:rsid w:val="00B234B7"/>
    <w:rsid w:val="00B26D0F"/>
    <w:rsid w:val="00B26FB0"/>
    <w:rsid w:val="00B31396"/>
    <w:rsid w:val="00B3717F"/>
    <w:rsid w:val="00B40BD8"/>
    <w:rsid w:val="00B430DE"/>
    <w:rsid w:val="00B44376"/>
    <w:rsid w:val="00B4600A"/>
    <w:rsid w:val="00B46990"/>
    <w:rsid w:val="00B50F34"/>
    <w:rsid w:val="00B542BC"/>
    <w:rsid w:val="00B576B0"/>
    <w:rsid w:val="00B67ACB"/>
    <w:rsid w:val="00B715DF"/>
    <w:rsid w:val="00B74425"/>
    <w:rsid w:val="00B76B17"/>
    <w:rsid w:val="00B80261"/>
    <w:rsid w:val="00B862BA"/>
    <w:rsid w:val="00B9032E"/>
    <w:rsid w:val="00B93855"/>
    <w:rsid w:val="00BA0E97"/>
    <w:rsid w:val="00BA30EE"/>
    <w:rsid w:val="00BA7DC7"/>
    <w:rsid w:val="00BC0759"/>
    <w:rsid w:val="00BC1015"/>
    <w:rsid w:val="00BC4E38"/>
    <w:rsid w:val="00BC5A90"/>
    <w:rsid w:val="00BC6438"/>
    <w:rsid w:val="00BD3477"/>
    <w:rsid w:val="00BD3CB6"/>
    <w:rsid w:val="00BE2037"/>
    <w:rsid w:val="00BE283D"/>
    <w:rsid w:val="00BE3384"/>
    <w:rsid w:val="00BE5F2C"/>
    <w:rsid w:val="00BE7223"/>
    <w:rsid w:val="00BF1338"/>
    <w:rsid w:val="00BF250F"/>
    <w:rsid w:val="00BF3266"/>
    <w:rsid w:val="00BF3FE3"/>
    <w:rsid w:val="00C000ED"/>
    <w:rsid w:val="00C0174B"/>
    <w:rsid w:val="00C01874"/>
    <w:rsid w:val="00C105E2"/>
    <w:rsid w:val="00C13719"/>
    <w:rsid w:val="00C152AF"/>
    <w:rsid w:val="00C21C90"/>
    <w:rsid w:val="00C227C4"/>
    <w:rsid w:val="00C24BD9"/>
    <w:rsid w:val="00C25C02"/>
    <w:rsid w:val="00C27B6E"/>
    <w:rsid w:val="00C36884"/>
    <w:rsid w:val="00C37744"/>
    <w:rsid w:val="00C4232C"/>
    <w:rsid w:val="00C44846"/>
    <w:rsid w:val="00C44BB8"/>
    <w:rsid w:val="00C56E8E"/>
    <w:rsid w:val="00C61DDE"/>
    <w:rsid w:val="00C711F8"/>
    <w:rsid w:val="00C7124E"/>
    <w:rsid w:val="00C75F96"/>
    <w:rsid w:val="00C82486"/>
    <w:rsid w:val="00C82F42"/>
    <w:rsid w:val="00C84F06"/>
    <w:rsid w:val="00C90F97"/>
    <w:rsid w:val="00C91F20"/>
    <w:rsid w:val="00C96A13"/>
    <w:rsid w:val="00CA0A30"/>
    <w:rsid w:val="00CA0CDD"/>
    <w:rsid w:val="00CA2823"/>
    <w:rsid w:val="00CA3A5D"/>
    <w:rsid w:val="00CB372A"/>
    <w:rsid w:val="00CB3967"/>
    <w:rsid w:val="00CB3B1E"/>
    <w:rsid w:val="00CC191D"/>
    <w:rsid w:val="00CC2FF4"/>
    <w:rsid w:val="00CD7096"/>
    <w:rsid w:val="00CD787A"/>
    <w:rsid w:val="00CF2378"/>
    <w:rsid w:val="00CF64B5"/>
    <w:rsid w:val="00D0046F"/>
    <w:rsid w:val="00D11196"/>
    <w:rsid w:val="00D11231"/>
    <w:rsid w:val="00D115F3"/>
    <w:rsid w:val="00D11DCE"/>
    <w:rsid w:val="00D1327C"/>
    <w:rsid w:val="00D14E74"/>
    <w:rsid w:val="00D154FB"/>
    <w:rsid w:val="00D228E3"/>
    <w:rsid w:val="00D2410A"/>
    <w:rsid w:val="00D3219C"/>
    <w:rsid w:val="00D34221"/>
    <w:rsid w:val="00D3469F"/>
    <w:rsid w:val="00D34F72"/>
    <w:rsid w:val="00D3547F"/>
    <w:rsid w:val="00D436C8"/>
    <w:rsid w:val="00D4461D"/>
    <w:rsid w:val="00D4570D"/>
    <w:rsid w:val="00D47243"/>
    <w:rsid w:val="00D47F14"/>
    <w:rsid w:val="00D52212"/>
    <w:rsid w:val="00D53D00"/>
    <w:rsid w:val="00D55077"/>
    <w:rsid w:val="00D642D5"/>
    <w:rsid w:val="00D65A31"/>
    <w:rsid w:val="00D7057B"/>
    <w:rsid w:val="00D723A3"/>
    <w:rsid w:val="00D7473B"/>
    <w:rsid w:val="00D75D7E"/>
    <w:rsid w:val="00D804D7"/>
    <w:rsid w:val="00D815FF"/>
    <w:rsid w:val="00D824AD"/>
    <w:rsid w:val="00D84078"/>
    <w:rsid w:val="00D92671"/>
    <w:rsid w:val="00D94833"/>
    <w:rsid w:val="00D96066"/>
    <w:rsid w:val="00D96D42"/>
    <w:rsid w:val="00D97ECD"/>
    <w:rsid w:val="00DA581B"/>
    <w:rsid w:val="00DA714B"/>
    <w:rsid w:val="00DB080A"/>
    <w:rsid w:val="00DB54B4"/>
    <w:rsid w:val="00DB597E"/>
    <w:rsid w:val="00DB66BB"/>
    <w:rsid w:val="00DB67EC"/>
    <w:rsid w:val="00DC036A"/>
    <w:rsid w:val="00DC0E7B"/>
    <w:rsid w:val="00DC5C73"/>
    <w:rsid w:val="00DC76A3"/>
    <w:rsid w:val="00DD077D"/>
    <w:rsid w:val="00DD64CC"/>
    <w:rsid w:val="00DE2AB4"/>
    <w:rsid w:val="00DE2D60"/>
    <w:rsid w:val="00DE4832"/>
    <w:rsid w:val="00DF0D2D"/>
    <w:rsid w:val="00DF1227"/>
    <w:rsid w:val="00DF5092"/>
    <w:rsid w:val="00DF6F7A"/>
    <w:rsid w:val="00DF75DC"/>
    <w:rsid w:val="00DF78A6"/>
    <w:rsid w:val="00E04DE9"/>
    <w:rsid w:val="00E05F6E"/>
    <w:rsid w:val="00E06592"/>
    <w:rsid w:val="00E13A4F"/>
    <w:rsid w:val="00E2617A"/>
    <w:rsid w:val="00E27A6D"/>
    <w:rsid w:val="00E314C0"/>
    <w:rsid w:val="00E37BE0"/>
    <w:rsid w:val="00E506DF"/>
    <w:rsid w:val="00E5344C"/>
    <w:rsid w:val="00E67EC7"/>
    <w:rsid w:val="00E7576A"/>
    <w:rsid w:val="00E773E2"/>
    <w:rsid w:val="00E80C62"/>
    <w:rsid w:val="00E82473"/>
    <w:rsid w:val="00E82B31"/>
    <w:rsid w:val="00E8668C"/>
    <w:rsid w:val="00E94813"/>
    <w:rsid w:val="00E95EBD"/>
    <w:rsid w:val="00EA145B"/>
    <w:rsid w:val="00EA5BAB"/>
    <w:rsid w:val="00EB57BB"/>
    <w:rsid w:val="00EC0442"/>
    <w:rsid w:val="00EC54EB"/>
    <w:rsid w:val="00EC58FA"/>
    <w:rsid w:val="00ED0721"/>
    <w:rsid w:val="00ED5A5D"/>
    <w:rsid w:val="00EE535E"/>
    <w:rsid w:val="00EF0584"/>
    <w:rsid w:val="00EF38BB"/>
    <w:rsid w:val="00EF459A"/>
    <w:rsid w:val="00EF4664"/>
    <w:rsid w:val="00EF4C62"/>
    <w:rsid w:val="00F009AA"/>
    <w:rsid w:val="00F01E79"/>
    <w:rsid w:val="00F02914"/>
    <w:rsid w:val="00F040AA"/>
    <w:rsid w:val="00F07355"/>
    <w:rsid w:val="00F1768E"/>
    <w:rsid w:val="00F24036"/>
    <w:rsid w:val="00F2407F"/>
    <w:rsid w:val="00F253EA"/>
    <w:rsid w:val="00F31263"/>
    <w:rsid w:val="00F338F0"/>
    <w:rsid w:val="00F36A9A"/>
    <w:rsid w:val="00F41E9F"/>
    <w:rsid w:val="00F50B35"/>
    <w:rsid w:val="00F544E1"/>
    <w:rsid w:val="00F67B84"/>
    <w:rsid w:val="00F67C11"/>
    <w:rsid w:val="00F72C64"/>
    <w:rsid w:val="00F73405"/>
    <w:rsid w:val="00F73E34"/>
    <w:rsid w:val="00F746AD"/>
    <w:rsid w:val="00F7703F"/>
    <w:rsid w:val="00F978DD"/>
    <w:rsid w:val="00FA0CFE"/>
    <w:rsid w:val="00FA12CB"/>
    <w:rsid w:val="00FA42A6"/>
    <w:rsid w:val="00FA439B"/>
    <w:rsid w:val="00FC2D14"/>
    <w:rsid w:val="00FC6610"/>
    <w:rsid w:val="00FD0AF7"/>
    <w:rsid w:val="00FD20AA"/>
    <w:rsid w:val="00FD402E"/>
    <w:rsid w:val="11036B00"/>
    <w:rsid w:val="226370E6"/>
    <w:rsid w:val="261A54D2"/>
    <w:rsid w:val="2CE53E3E"/>
    <w:rsid w:val="3EA365ED"/>
    <w:rsid w:val="3FE02B98"/>
    <w:rsid w:val="5E4E1B63"/>
    <w:rsid w:val="66FD73EF"/>
    <w:rsid w:val="6C4A5C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autoRedefine/>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semiHidden/>
    <w:unhideWhenUsed/>
    <w:qFormat/>
    <w:uiPriority w:val="99"/>
    <w:rPr>
      <w:color w:val="0000FF"/>
      <w:u w:val="single"/>
    </w:rPr>
  </w:style>
  <w:style w:type="character" w:customStyle="1" w:styleId="10">
    <w:name w:val="标题 1 Char"/>
    <w:basedOn w:val="7"/>
    <w:link w:val="2"/>
    <w:qFormat/>
    <w:uiPriority w:val="9"/>
    <w:rPr>
      <w:rFonts w:ascii="宋体" w:hAnsi="宋体" w:eastAsia="宋体" w:cs="宋体"/>
      <w:b/>
      <w:bCs/>
      <w:kern w:val="36"/>
      <w:sz w:val="48"/>
      <w:szCs w:val="48"/>
    </w:rPr>
  </w:style>
  <w:style w:type="character" w:customStyle="1" w:styleId="11">
    <w:name w:val="页眉 Char"/>
    <w:basedOn w:val="7"/>
    <w:link w:val="4"/>
    <w:qFormat/>
    <w:uiPriority w:val="99"/>
    <w:rPr>
      <w:sz w:val="18"/>
      <w:szCs w:val="18"/>
    </w:rPr>
  </w:style>
  <w:style w:type="character" w:customStyle="1" w:styleId="12">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1415</Words>
  <Characters>1478</Characters>
  <Lines>10</Lines>
  <Paragraphs>2</Paragraphs>
  <TotalTime>492</TotalTime>
  <ScaleCrop>false</ScaleCrop>
  <LinksUpToDate>false</LinksUpToDate>
  <CharactersWithSpaces>1492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2021-06-02T01:20:00Z</dcterms:created>
  <dc:creator>龙朝</dc:creator>
  <cp:lastModifiedBy>♀津 草</cp:lastModifiedBy>
  <dcterms:modified xsi:type="dcterms:W3CDTF">2024-04-24T04:47:07Z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66656F791A9240AAAE80BE1B038576F7</vt:lpwstr>
  </property>
</Properties>
</file>